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089" w:rsidRDefault="008C2C53" w:rsidP="000C0591">
      <w:pPr>
        <w:spacing w:after="240"/>
        <w:ind w:left="-284" w:firstLine="426"/>
        <w:jc w:val="center"/>
        <w:rPr>
          <w:b/>
          <w:bCs/>
          <w:sz w:val="28"/>
          <w:szCs w:val="28"/>
          <w:lang w:val="uk-UA"/>
        </w:rPr>
      </w:pPr>
      <w:r>
        <w:rPr>
          <w:noProof/>
          <w:sz w:val="28"/>
          <w:szCs w:val="28"/>
        </w:rPr>
        <w:drawing>
          <wp:inline distT="0" distB="0" distL="0" distR="0">
            <wp:extent cx="428625" cy="57150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a:srcRect/>
                    <a:stretch>
                      <a:fillRect/>
                    </a:stretch>
                  </pic:blipFill>
                  <pic:spPr bwMode="auto">
                    <a:xfrm>
                      <a:off x="0" y="0"/>
                      <a:ext cx="428625" cy="571500"/>
                    </a:xfrm>
                    <a:prstGeom prst="rect">
                      <a:avLst/>
                    </a:prstGeom>
                    <a:noFill/>
                    <a:ln w="9525">
                      <a:noFill/>
                      <a:miter lim="800000"/>
                      <a:headEnd/>
                      <a:tailEnd/>
                    </a:ln>
                  </pic:spPr>
                </pic:pic>
              </a:graphicData>
            </a:graphic>
          </wp:inline>
        </w:drawing>
      </w:r>
    </w:p>
    <w:p w:rsidR="004E7089" w:rsidRPr="00087B33" w:rsidRDefault="004E7089" w:rsidP="00087B33">
      <w:pPr>
        <w:jc w:val="center"/>
        <w:rPr>
          <w:b/>
          <w:bCs/>
          <w:sz w:val="28"/>
          <w:szCs w:val="28"/>
        </w:rPr>
      </w:pPr>
      <w:r w:rsidRPr="00087B33">
        <w:rPr>
          <w:b/>
          <w:bCs/>
          <w:sz w:val="28"/>
          <w:szCs w:val="28"/>
        </w:rPr>
        <w:t>УКРАЇНА</w:t>
      </w:r>
    </w:p>
    <w:p w:rsidR="004E7089" w:rsidRPr="00087B33" w:rsidRDefault="004E7089" w:rsidP="00087B33">
      <w:pPr>
        <w:ind w:left="-284" w:firstLine="426"/>
        <w:jc w:val="center"/>
        <w:rPr>
          <w:b/>
          <w:bCs/>
          <w:sz w:val="28"/>
          <w:szCs w:val="28"/>
        </w:rPr>
      </w:pPr>
      <w:proofErr w:type="gramStart"/>
      <w:r w:rsidRPr="00087B33">
        <w:rPr>
          <w:b/>
          <w:bCs/>
          <w:sz w:val="28"/>
          <w:szCs w:val="28"/>
        </w:rPr>
        <w:t>СР</w:t>
      </w:r>
      <w:proofErr w:type="gramEnd"/>
      <w:r w:rsidRPr="00087B33">
        <w:rPr>
          <w:b/>
          <w:bCs/>
          <w:sz w:val="28"/>
          <w:szCs w:val="28"/>
        </w:rPr>
        <w:t>ІБНЯНСЬКА СЕЛИЩНА РАДА</w:t>
      </w:r>
    </w:p>
    <w:p w:rsidR="004E7089" w:rsidRDefault="004E7089" w:rsidP="00087B33">
      <w:pPr>
        <w:jc w:val="center"/>
        <w:rPr>
          <w:szCs w:val="28"/>
        </w:rPr>
      </w:pPr>
      <w:r w:rsidRPr="00087B33">
        <w:rPr>
          <w:b/>
          <w:bCs/>
          <w:sz w:val="28"/>
          <w:szCs w:val="28"/>
        </w:rPr>
        <w:t>ЧЕРНІГІВСЬКОЇ ОБЛАСТІ</w:t>
      </w:r>
    </w:p>
    <w:p w:rsidR="004E7089" w:rsidRPr="00087B33" w:rsidRDefault="004E7089" w:rsidP="000C0591">
      <w:pPr>
        <w:ind w:left="-284" w:firstLine="426"/>
        <w:jc w:val="center"/>
        <w:rPr>
          <w:sz w:val="20"/>
          <w:szCs w:val="20"/>
        </w:rPr>
      </w:pPr>
    </w:p>
    <w:p w:rsidR="004E7089" w:rsidRPr="00EE6984" w:rsidRDefault="004E7089" w:rsidP="00087B33">
      <w:pPr>
        <w:autoSpaceDE w:val="0"/>
        <w:autoSpaceDN w:val="0"/>
        <w:adjustRightInd w:val="0"/>
        <w:jc w:val="center"/>
        <w:rPr>
          <w:b/>
          <w:bCs/>
          <w:sz w:val="28"/>
          <w:szCs w:val="28"/>
        </w:rPr>
      </w:pPr>
      <w:proofErr w:type="gramStart"/>
      <w:r w:rsidRPr="00EE6984">
        <w:rPr>
          <w:b/>
          <w:bCs/>
          <w:sz w:val="28"/>
          <w:szCs w:val="28"/>
        </w:rPr>
        <w:t>Р</w:t>
      </w:r>
      <w:proofErr w:type="gramEnd"/>
      <w:r w:rsidRPr="00EE6984">
        <w:rPr>
          <w:b/>
          <w:bCs/>
          <w:sz w:val="28"/>
          <w:szCs w:val="28"/>
        </w:rPr>
        <w:t>ІШЕННЯ</w:t>
      </w:r>
    </w:p>
    <w:p w:rsidR="004E7089" w:rsidRDefault="004E7089" w:rsidP="000C0591">
      <w:pPr>
        <w:autoSpaceDE w:val="0"/>
        <w:autoSpaceDN w:val="0"/>
        <w:adjustRightInd w:val="0"/>
        <w:ind w:left="-284" w:firstLine="426"/>
        <w:jc w:val="center"/>
        <w:rPr>
          <w:sz w:val="28"/>
          <w:szCs w:val="28"/>
        </w:rPr>
      </w:pPr>
      <w:r>
        <w:rPr>
          <w:sz w:val="28"/>
          <w:szCs w:val="28"/>
        </w:rPr>
        <w:t>(</w:t>
      </w:r>
      <w:r w:rsidR="00993C47">
        <w:rPr>
          <w:sz w:val="28"/>
          <w:szCs w:val="28"/>
          <w:lang w:val="uk-UA"/>
        </w:rPr>
        <w:t xml:space="preserve">позачергова </w:t>
      </w:r>
      <w:proofErr w:type="gramStart"/>
      <w:r w:rsidR="00AD61B7">
        <w:rPr>
          <w:sz w:val="28"/>
          <w:szCs w:val="28"/>
          <w:lang w:val="uk-UA"/>
        </w:rPr>
        <w:t>п’ята</w:t>
      </w:r>
      <w:proofErr w:type="gramEnd"/>
      <w:r>
        <w:rPr>
          <w:sz w:val="28"/>
          <w:szCs w:val="28"/>
        </w:rPr>
        <w:t xml:space="preserve"> сесія восьмого скликання)</w:t>
      </w:r>
    </w:p>
    <w:p w:rsidR="004E7089" w:rsidRPr="00A1562B" w:rsidRDefault="004E7089" w:rsidP="000C0591">
      <w:pPr>
        <w:jc w:val="both"/>
        <w:rPr>
          <w:sz w:val="16"/>
          <w:szCs w:val="16"/>
        </w:rPr>
      </w:pPr>
    </w:p>
    <w:p w:rsidR="004E7089" w:rsidRDefault="00A465E4" w:rsidP="00A465E4">
      <w:pPr>
        <w:tabs>
          <w:tab w:val="left" w:pos="567"/>
        </w:tabs>
        <w:jc w:val="both"/>
        <w:rPr>
          <w:sz w:val="28"/>
          <w:szCs w:val="28"/>
        </w:rPr>
      </w:pPr>
      <w:r>
        <w:rPr>
          <w:sz w:val="28"/>
          <w:szCs w:val="28"/>
          <w:lang w:val="uk-UA"/>
        </w:rPr>
        <w:t>03 березня</w:t>
      </w:r>
      <w:r w:rsidR="004E7089">
        <w:rPr>
          <w:sz w:val="28"/>
          <w:szCs w:val="28"/>
        </w:rPr>
        <w:t xml:space="preserve"> 2021 року     </w:t>
      </w:r>
      <w:r w:rsidR="004E7089">
        <w:rPr>
          <w:sz w:val="28"/>
          <w:szCs w:val="28"/>
        </w:rPr>
        <w:tab/>
      </w:r>
      <w:r w:rsidR="004E7089">
        <w:rPr>
          <w:sz w:val="28"/>
          <w:szCs w:val="28"/>
        </w:rPr>
        <w:tab/>
      </w:r>
      <w:r w:rsidR="004E7089">
        <w:rPr>
          <w:sz w:val="28"/>
          <w:szCs w:val="28"/>
        </w:rPr>
        <w:tab/>
      </w:r>
      <w:r w:rsidR="004E7089">
        <w:rPr>
          <w:sz w:val="28"/>
          <w:szCs w:val="28"/>
        </w:rPr>
        <w:tab/>
      </w:r>
      <w:r w:rsidR="004E7089">
        <w:rPr>
          <w:sz w:val="28"/>
          <w:szCs w:val="28"/>
        </w:rPr>
        <w:tab/>
      </w:r>
      <w:r w:rsidR="004E7089">
        <w:rPr>
          <w:sz w:val="28"/>
          <w:szCs w:val="28"/>
        </w:rPr>
        <w:tab/>
      </w:r>
      <w:r w:rsidR="004E7089">
        <w:rPr>
          <w:sz w:val="28"/>
          <w:szCs w:val="28"/>
        </w:rPr>
        <w:tab/>
      </w:r>
      <w:r w:rsidR="004E7089">
        <w:rPr>
          <w:sz w:val="28"/>
          <w:szCs w:val="28"/>
        </w:rPr>
        <w:tab/>
      </w:r>
    </w:p>
    <w:p w:rsidR="004E7089" w:rsidRDefault="004E7089" w:rsidP="000C0591">
      <w:pPr>
        <w:jc w:val="both"/>
        <w:rPr>
          <w:sz w:val="28"/>
          <w:szCs w:val="28"/>
        </w:rPr>
      </w:pPr>
      <w:proofErr w:type="spellStart"/>
      <w:r>
        <w:rPr>
          <w:sz w:val="28"/>
          <w:szCs w:val="28"/>
        </w:rPr>
        <w:t>смт</w:t>
      </w:r>
      <w:proofErr w:type="spellEnd"/>
      <w:r>
        <w:rPr>
          <w:sz w:val="28"/>
          <w:szCs w:val="28"/>
        </w:rPr>
        <w:t xml:space="preserve"> </w:t>
      </w:r>
      <w:proofErr w:type="spellStart"/>
      <w:r>
        <w:rPr>
          <w:sz w:val="28"/>
          <w:szCs w:val="28"/>
        </w:rPr>
        <w:t>Срібне</w:t>
      </w:r>
      <w:proofErr w:type="spellEnd"/>
    </w:p>
    <w:p w:rsidR="004E7089" w:rsidRPr="00A1562B" w:rsidRDefault="004E7089" w:rsidP="00E87C4B">
      <w:pPr>
        <w:rPr>
          <w:sz w:val="16"/>
          <w:szCs w:val="16"/>
        </w:rPr>
      </w:pPr>
    </w:p>
    <w:p w:rsidR="00651371" w:rsidRDefault="006D03E2" w:rsidP="00651371">
      <w:pPr>
        <w:pStyle w:val="30"/>
        <w:shd w:val="clear" w:color="auto" w:fill="auto"/>
        <w:spacing w:before="0" w:after="56" w:line="240" w:lineRule="auto"/>
        <w:ind w:right="-1"/>
        <w:rPr>
          <w:rStyle w:val="ac"/>
          <w:i w:val="0"/>
          <w:sz w:val="28"/>
          <w:szCs w:val="28"/>
          <w:lang w:val="uk-UA"/>
        </w:rPr>
      </w:pPr>
      <w:bookmarkStart w:id="0" w:name="_GoBack"/>
      <w:bookmarkEnd w:id="0"/>
      <w:r w:rsidRPr="00651371">
        <w:rPr>
          <w:rStyle w:val="ac"/>
          <w:i w:val="0"/>
          <w:sz w:val="28"/>
          <w:szCs w:val="28"/>
        </w:rPr>
        <w:t xml:space="preserve">Про </w:t>
      </w:r>
      <w:proofErr w:type="spellStart"/>
      <w:r w:rsidRPr="00651371">
        <w:rPr>
          <w:rStyle w:val="ac"/>
          <w:i w:val="0"/>
          <w:sz w:val="28"/>
          <w:szCs w:val="28"/>
        </w:rPr>
        <w:t>встановлення</w:t>
      </w:r>
      <w:proofErr w:type="spellEnd"/>
      <w:r w:rsidRPr="00651371">
        <w:rPr>
          <w:rStyle w:val="ac"/>
          <w:i w:val="0"/>
          <w:sz w:val="28"/>
          <w:szCs w:val="28"/>
        </w:rPr>
        <w:t xml:space="preserve"> </w:t>
      </w:r>
      <w:proofErr w:type="spellStart"/>
      <w:r w:rsidRPr="00651371">
        <w:rPr>
          <w:rStyle w:val="ac"/>
          <w:i w:val="0"/>
          <w:sz w:val="28"/>
          <w:szCs w:val="28"/>
        </w:rPr>
        <w:t>розміру</w:t>
      </w:r>
      <w:proofErr w:type="spellEnd"/>
      <w:r w:rsidRPr="00651371">
        <w:rPr>
          <w:rStyle w:val="ac"/>
          <w:i w:val="0"/>
          <w:sz w:val="28"/>
          <w:szCs w:val="28"/>
        </w:rPr>
        <w:t xml:space="preserve"> </w:t>
      </w:r>
    </w:p>
    <w:p w:rsidR="00651371" w:rsidRDefault="006D03E2" w:rsidP="00651371">
      <w:pPr>
        <w:pStyle w:val="30"/>
        <w:shd w:val="clear" w:color="auto" w:fill="auto"/>
        <w:spacing w:before="0" w:after="56" w:line="240" w:lineRule="auto"/>
        <w:ind w:right="-1"/>
        <w:rPr>
          <w:rStyle w:val="ac"/>
          <w:i w:val="0"/>
          <w:sz w:val="28"/>
          <w:szCs w:val="28"/>
          <w:lang w:val="uk-UA"/>
        </w:rPr>
      </w:pPr>
      <w:proofErr w:type="spellStart"/>
      <w:r w:rsidRPr="00651371">
        <w:rPr>
          <w:rStyle w:val="ac"/>
          <w:i w:val="0"/>
          <w:sz w:val="28"/>
          <w:szCs w:val="28"/>
        </w:rPr>
        <w:t>кошторисної</w:t>
      </w:r>
      <w:proofErr w:type="spellEnd"/>
      <w:r w:rsidRPr="00651371">
        <w:rPr>
          <w:rStyle w:val="ac"/>
          <w:i w:val="0"/>
          <w:sz w:val="28"/>
          <w:szCs w:val="28"/>
        </w:rPr>
        <w:t xml:space="preserve"> </w:t>
      </w:r>
      <w:proofErr w:type="spellStart"/>
      <w:r w:rsidRPr="00651371">
        <w:rPr>
          <w:rStyle w:val="ac"/>
          <w:i w:val="0"/>
          <w:sz w:val="28"/>
          <w:szCs w:val="28"/>
        </w:rPr>
        <w:t>заробітної</w:t>
      </w:r>
      <w:proofErr w:type="spellEnd"/>
      <w:r w:rsidRPr="00651371">
        <w:rPr>
          <w:rStyle w:val="ac"/>
          <w:i w:val="0"/>
          <w:sz w:val="28"/>
          <w:szCs w:val="28"/>
        </w:rPr>
        <w:t xml:space="preserve"> плати, </w:t>
      </w:r>
    </w:p>
    <w:p w:rsidR="00651371" w:rsidRDefault="006D03E2" w:rsidP="00651371">
      <w:pPr>
        <w:pStyle w:val="30"/>
        <w:shd w:val="clear" w:color="auto" w:fill="auto"/>
        <w:spacing w:before="0" w:after="56" w:line="240" w:lineRule="auto"/>
        <w:ind w:right="-1"/>
        <w:rPr>
          <w:rStyle w:val="ac"/>
          <w:i w:val="0"/>
          <w:sz w:val="28"/>
          <w:szCs w:val="28"/>
          <w:lang w:val="uk-UA"/>
        </w:rPr>
      </w:pPr>
      <w:r w:rsidRPr="00651371">
        <w:rPr>
          <w:rStyle w:val="ac"/>
          <w:i w:val="0"/>
          <w:sz w:val="28"/>
          <w:szCs w:val="28"/>
        </w:rPr>
        <w:t xml:space="preserve">яка </w:t>
      </w:r>
      <w:proofErr w:type="spellStart"/>
      <w:r w:rsidRPr="00651371">
        <w:rPr>
          <w:rStyle w:val="ac"/>
          <w:i w:val="0"/>
          <w:sz w:val="28"/>
          <w:szCs w:val="28"/>
        </w:rPr>
        <w:t>враховується</w:t>
      </w:r>
      <w:proofErr w:type="spellEnd"/>
      <w:r w:rsidRPr="00651371">
        <w:rPr>
          <w:rStyle w:val="ac"/>
          <w:i w:val="0"/>
          <w:sz w:val="28"/>
          <w:szCs w:val="28"/>
        </w:rPr>
        <w:t xml:space="preserve"> при</w:t>
      </w:r>
      <w:r w:rsidR="00651371">
        <w:rPr>
          <w:rStyle w:val="ac"/>
          <w:i w:val="0"/>
          <w:sz w:val="28"/>
          <w:szCs w:val="28"/>
          <w:lang w:val="uk-UA"/>
        </w:rPr>
        <w:t xml:space="preserve"> </w:t>
      </w:r>
      <w:proofErr w:type="spellStart"/>
      <w:r w:rsidRPr="00651371">
        <w:rPr>
          <w:rStyle w:val="ac"/>
          <w:i w:val="0"/>
          <w:sz w:val="28"/>
          <w:szCs w:val="28"/>
        </w:rPr>
        <w:t>визначенні</w:t>
      </w:r>
      <w:proofErr w:type="spellEnd"/>
      <w:r w:rsidRPr="00651371">
        <w:rPr>
          <w:rStyle w:val="ac"/>
          <w:i w:val="0"/>
          <w:sz w:val="28"/>
          <w:szCs w:val="28"/>
        </w:rPr>
        <w:t xml:space="preserve"> </w:t>
      </w:r>
    </w:p>
    <w:p w:rsidR="00A1562B" w:rsidRPr="00651371" w:rsidRDefault="006D03E2" w:rsidP="00651371">
      <w:pPr>
        <w:pStyle w:val="30"/>
        <w:shd w:val="clear" w:color="auto" w:fill="auto"/>
        <w:spacing w:before="0" w:after="56" w:line="240" w:lineRule="auto"/>
        <w:ind w:right="-1"/>
        <w:rPr>
          <w:rStyle w:val="ac"/>
          <w:i w:val="0"/>
          <w:sz w:val="28"/>
          <w:szCs w:val="28"/>
          <w:lang w:val="uk-UA"/>
        </w:rPr>
      </w:pPr>
      <w:proofErr w:type="spellStart"/>
      <w:r w:rsidRPr="00651371">
        <w:rPr>
          <w:rStyle w:val="ac"/>
          <w:i w:val="0"/>
          <w:sz w:val="28"/>
          <w:szCs w:val="28"/>
        </w:rPr>
        <w:t>вартості</w:t>
      </w:r>
      <w:proofErr w:type="spellEnd"/>
      <w:r w:rsidRPr="00651371">
        <w:rPr>
          <w:rStyle w:val="ac"/>
          <w:i w:val="0"/>
          <w:sz w:val="28"/>
          <w:szCs w:val="28"/>
        </w:rPr>
        <w:t xml:space="preserve"> </w:t>
      </w:r>
      <w:proofErr w:type="spellStart"/>
      <w:r w:rsidRPr="00651371">
        <w:rPr>
          <w:rStyle w:val="ac"/>
          <w:i w:val="0"/>
          <w:sz w:val="28"/>
          <w:szCs w:val="28"/>
        </w:rPr>
        <w:t>будівництва</w:t>
      </w:r>
      <w:proofErr w:type="spellEnd"/>
      <w:r w:rsidRPr="00651371">
        <w:rPr>
          <w:rStyle w:val="ac"/>
          <w:i w:val="0"/>
          <w:sz w:val="28"/>
          <w:szCs w:val="28"/>
        </w:rPr>
        <w:t xml:space="preserve"> та ремонту</w:t>
      </w:r>
    </w:p>
    <w:p w:rsidR="006D03E2" w:rsidRPr="00651371" w:rsidRDefault="006D03E2" w:rsidP="00651371">
      <w:pPr>
        <w:pStyle w:val="30"/>
        <w:shd w:val="clear" w:color="auto" w:fill="auto"/>
        <w:spacing w:before="0" w:after="56" w:line="240" w:lineRule="auto"/>
        <w:ind w:right="-1"/>
        <w:rPr>
          <w:rStyle w:val="ac"/>
          <w:i w:val="0"/>
          <w:sz w:val="28"/>
          <w:szCs w:val="28"/>
        </w:rPr>
      </w:pPr>
      <w:r w:rsidRPr="00651371">
        <w:rPr>
          <w:rStyle w:val="ac"/>
          <w:i w:val="0"/>
          <w:sz w:val="28"/>
          <w:szCs w:val="28"/>
          <w:lang w:val="uk-UA"/>
        </w:rPr>
        <w:t>на 2021 рік</w:t>
      </w:r>
    </w:p>
    <w:p w:rsidR="00195AE1" w:rsidRPr="00B469C1" w:rsidRDefault="00195AE1" w:rsidP="00A1562B">
      <w:pPr>
        <w:ind w:right="-1"/>
        <w:rPr>
          <w:sz w:val="16"/>
          <w:szCs w:val="16"/>
          <w:lang w:val="uk-UA"/>
        </w:rPr>
      </w:pPr>
    </w:p>
    <w:p w:rsidR="006D03E2" w:rsidRPr="00B469C1" w:rsidRDefault="006D03E2" w:rsidP="00A1562B">
      <w:pPr>
        <w:pStyle w:val="ab"/>
        <w:shd w:val="clear" w:color="auto" w:fill="auto"/>
        <w:spacing w:before="0" w:after="0" w:line="322" w:lineRule="exact"/>
        <w:ind w:right="-1" w:firstLine="567"/>
        <w:jc w:val="both"/>
        <w:rPr>
          <w:sz w:val="28"/>
          <w:szCs w:val="28"/>
          <w:lang w:val="uk-UA"/>
        </w:rPr>
      </w:pPr>
      <w:r w:rsidRPr="00B469C1">
        <w:rPr>
          <w:sz w:val="28"/>
          <w:szCs w:val="28"/>
          <w:lang w:val="uk-UA"/>
        </w:rPr>
        <w:t>З метою забезпечення встановлення конкурентного розміру кошторисної заробітної плати, яка буде застосовуватись при здійсненні будівництва та ремонту об’єктів за рахунок бюджетних коштів, коштів державних і комунальних підприємств, установ та організацій, відповідно до наказу Міністерства регіонального розвитку, будівництва та житлово-комунального господарства України від 20 жовтня 2016 року № 281 «Про затвердження Порядку розрахунку розміру кошторисної заробітної плати, який враховується при визначенні вартості будівництва об’єктів</w:t>
      </w:r>
      <w:r w:rsidR="00B469C1">
        <w:rPr>
          <w:sz w:val="28"/>
          <w:szCs w:val="28"/>
          <w:lang w:val="uk-UA"/>
        </w:rPr>
        <w:t>», керуючись ст.ст. 25,</w:t>
      </w:r>
      <w:r w:rsidR="00A1562B" w:rsidRPr="00B469C1">
        <w:rPr>
          <w:sz w:val="28"/>
          <w:szCs w:val="28"/>
          <w:lang w:val="uk-UA"/>
        </w:rPr>
        <w:t xml:space="preserve"> 59</w:t>
      </w:r>
      <w:r w:rsidR="00B469C1">
        <w:rPr>
          <w:sz w:val="28"/>
          <w:szCs w:val="28"/>
          <w:lang w:val="uk-UA"/>
        </w:rPr>
        <w:t>, 73</w:t>
      </w:r>
      <w:r w:rsidR="00A1562B">
        <w:rPr>
          <w:sz w:val="28"/>
          <w:szCs w:val="28"/>
          <w:lang w:val="uk-UA"/>
        </w:rPr>
        <w:t xml:space="preserve"> </w:t>
      </w:r>
      <w:r w:rsidRPr="00B469C1">
        <w:rPr>
          <w:sz w:val="28"/>
          <w:szCs w:val="28"/>
          <w:lang w:val="uk-UA"/>
        </w:rPr>
        <w:t>Закону України «Про місцеве самоврядування в Україні»,</w:t>
      </w:r>
      <w:r w:rsidR="00A1562B">
        <w:rPr>
          <w:sz w:val="28"/>
          <w:szCs w:val="28"/>
          <w:lang w:val="uk-UA"/>
        </w:rPr>
        <w:t xml:space="preserve"> </w:t>
      </w:r>
      <w:r w:rsidRPr="00B469C1">
        <w:rPr>
          <w:sz w:val="28"/>
          <w:szCs w:val="28"/>
          <w:lang w:val="uk-UA"/>
        </w:rPr>
        <w:t xml:space="preserve">селищна рада </w:t>
      </w:r>
      <w:r w:rsidRPr="00A1562B">
        <w:rPr>
          <w:rStyle w:val="0pt"/>
          <w:sz w:val="28"/>
          <w:szCs w:val="28"/>
        </w:rPr>
        <w:t>вирішила :</w:t>
      </w:r>
    </w:p>
    <w:p w:rsidR="00EC587F" w:rsidRPr="00B469C1" w:rsidRDefault="00EC587F" w:rsidP="00EC587F">
      <w:pPr>
        <w:ind w:firstLine="567"/>
        <w:jc w:val="both"/>
        <w:rPr>
          <w:sz w:val="16"/>
          <w:szCs w:val="16"/>
          <w:lang w:val="uk-UA"/>
        </w:rPr>
      </w:pPr>
    </w:p>
    <w:p w:rsidR="006D03E2" w:rsidRPr="00B469C1" w:rsidRDefault="00A1562B" w:rsidP="00A1562B">
      <w:pPr>
        <w:pStyle w:val="ab"/>
        <w:shd w:val="clear" w:color="auto" w:fill="auto"/>
        <w:spacing w:before="0" w:after="0" w:line="322" w:lineRule="exact"/>
        <w:ind w:right="20" w:firstLine="567"/>
        <w:jc w:val="both"/>
        <w:rPr>
          <w:sz w:val="28"/>
          <w:szCs w:val="28"/>
          <w:lang w:val="uk-UA"/>
        </w:rPr>
      </w:pPr>
      <w:r w:rsidRPr="00A1562B">
        <w:rPr>
          <w:sz w:val="28"/>
          <w:szCs w:val="28"/>
          <w:lang w:val="uk-UA"/>
        </w:rPr>
        <w:t>1.</w:t>
      </w:r>
      <w:r w:rsidR="006D03E2" w:rsidRPr="00B469C1">
        <w:rPr>
          <w:sz w:val="28"/>
          <w:szCs w:val="28"/>
          <w:lang w:val="uk-UA"/>
        </w:rPr>
        <w:t xml:space="preserve">Встановити величину кошторисної заробітної плати на 2021 рік, який враховується при визначенні вартості будівництва (нового будівництва, реконструкції, реставрації, капітального ремонту, технічного переоснащення) та поточного ремонту об’єктів, що споруджуються за рахунок бюджетних коштів та коштів підприємств, установ, організацій, що належать до комунальної власності Срібнянської територіальної громади на рівні середньомісячної заробітної плати у будівництві (у розрахунку на одного штатного працівника) за попередній звітний рік, що оприлюднюється центральним органом виконавчої влади в галузі статистики, збільшеної на прогнозний індекс споживчих цін на поточний рік (у середньому до попереднього року), який є складовою основних прогнозних </w:t>
      </w:r>
      <w:proofErr w:type="spellStart"/>
      <w:r w:rsidR="006D03E2" w:rsidRPr="00B469C1">
        <w:rPr>
          <w:sz w:val="28"/>
          <w:szCs w:val="28"/>
          <w:lang w:val="uk-UA"/>
        </w:rPr>
        <w:t>макропоказників</w:t>
      </w:r>
      <w:proofErr w:type="spellEnd"/>
      <w:r w:rsidR="006D03E2" w:rsidRPr="00B469C1">
        <w:rPr>
          <w:sz w:val="28"/>
          <w:szCs w:val="28"/>
          <w:lang w:val="uk-UA"/>
        </w:rPr>
        <w:t xml:space="preserve"> економічного і соціального розвитку України, що схвалюються Кабінетом Міністрів , розмірі </w:t>
      </w:r>
      <w:r w:rsidR="006D03E2" w:rsidRPr="00B469C1">
        <w:rPr>
          <w:b/>
          <w:sz w:val="28"/>
          <w:szCs w:val="28"/>
          <w:lang w:val="uk-UA"/>
        </w:rPr>
        <w:t xml:space="preserve">10628,39 </w:t>
      </w:r>
      <w:r w:rsidR="006D03E2" w:rsidRPr="00B469C1">
        <w:rPr>
          <w:sz w:val="28"/>
          <w:szCs w:val="28"/>
          <w:lang w:val="uk-UA"/>
        </w:rPr>
        <w:t>гривень, що відповідає середньому розряду складності робіт, 3,8.</w:t>
      </w:r>
    </w:p>
    <w:p w:rsidR="00195AE1" w:rsidRDefault="006D03E2" w:rsidP="00A1562B">
      <w:pPr>
        <w:pStyle w:val="ab"/>
        <w:shd w:val="clear" w:color="auto" w:fill="auto"/>
        <w:spacing w:before="0" w:after="0" w:line="322" w:lineRule="exact"/>
        <w:ind w:right="20" w:firstLine="567"/>
        <w:jc w:val="both"/>
        <w:rPr>
          <w:sz w:val="28"/>
          <w:szCs w:val="28"/>
          <w:lang w:val="uk-UA"/>
        </w:rPr>
      </w:pPr>
      <w:r w:rsidRPr="00A1562B">
        <w:rPr>
          <w:sz w:val="28"/>
          <w:szCs w:val="28"/>
        </w:rPr>
        <w:t xml:space="preserve">2.Контроль за виконання </w:t>
      </w:r>
      <w:proofErr w:type="gramStart"/>
      <w:r w:rsidRPr="00A1562B">
        <w:rPr>
          <w:sz w:val="28"/>
          <w:szCs w:val="28"/>
        </w:rPr>
        <w:t>р</w:t>
      </w:r>
      <w:proofErr w:type="gramEnd"/>
      <w:r w:rsidRPr="00A1562B">
        <w:rPr>
          <w:sz w:val="28"/>
          <w:szCs w:val="28"/>
        </w:rPr>
        <w:t xml:space="preserve">ішення </w:t>
      </w:r>
      <w:proofErr w:type="spellStart"/>
      <w:r w:rsidRPr="00A1562B">
        <w:rPr>
          <w:sz w:val="28"/>
          <w:szCs w:val="28"/>
        </w:rPr>
        <w:t>покласти</w:t>
      </w:r>
      <w:proofErr w:type="spellEnd"/>
      <w:r w:rsidRPr="00A1562B">
        <w:rPr>
          <w:sz w:val="28"/>
          <w:szCs w:val="28"/>
        </w:rPr>
        <w:t xml:space="preserve"> на </w:t>
      </w:r>
      <w:proofErr w:type="spellStart"/>
      <w:r w:rsidRPr="00A1562B">
        <w:rPr>
          <w:sz w:val="28"/>
          <w:szCs w:val="28"/>
        </w:rPr>
        <w:t>постійну</w:t>
      </w:r>
      <w:proofErr w:type="spellEnd"/>
      <w:r w:rsidRPr="00A1562B">
        <w:rPr>
          <w:sz w:val="28"/>
          <w:szCs w:val="28"/>
        </w:rPr>
        <w:t xml:space="preserve"> </w:t>
      </w:r>
      <w:proofErr w:type="spellStart"/>
      <w:r w:rsidRPr="00A1562B">
        <w:rPr>
          <w:sz w:val="28"/>
          <w:szCs w:val="28"/>
        </w:rPr>
        <w:t>комісію</w:t>
      </w:r>
      <w:proofErr w:type="spellEnd"/>
      <w:r w:rsidRPr="00A1562B">
        <w:rPr>
          <w:sz w:val="28"/>
          <w:szCs w:val="28"/>
        </w:rPr>
        <w:t xml:space="preserve"> </w:t>
      </w:r>
      <w:proofErr w:type="spellStart"/>
      <w:r w:rsidRPr="00A1562B">
        <w:rPr>
          <w:sz w:val="28"/>
          <w:szCs w:val="28"/>
        </w:rPr>
        <w:t>з</w:t>
      </w:r>
      <w:proofErr w:type="spellEnd"/>
      <w:r w:rsidRPr="00A1562B">
        <w:rPr>
          <w:sz w:val="28"/>
          <w:szCs w:val="28"/>
        </w:rPr>
        <w:t xml:space="preserve"> питань бюджету, </w:t>
      </w:r>
      <w:proofErr w:type="spellStart"/>
      <w:r w:rsidRPr="00A1562B">
        <w:rPr>
          <w:sz w:val="28"/>
          <w:szCs w:val="28"/>
        </w:rPr>
        <w:t>соціально</w:t>
      </w:r>
      <w:proofErr w:type="spellEnd"/>
      <w:r w:rsidR="00A1562B">
        <w:rPr>
          <w:sz w:val="28"/>
          <w:szCs w:val="28"/>
          <w:lang w:val="uk-UA"/>
        </w:rPr>
        <w:t xml:space="preserve"> </w:t>
      </w:r>
      <w:r w:rsidRPr="00A1562B">
        <w:rPr>
          <w:sz w:val="28"/>
          <w:szCs w:val="28"/>
        </w:rPr>
        <w:t>-</w:t>
      </w:r>
      <w:r w:rsidR="00A1562B">
        <w:rPr>
          <w:sz w:val="28"/>
          <w:szCs w:val="28"/>
          <w:lang w:val="uk-UA"/>
        </w:rPr>
        <w:t xml:space="preserve"> </w:t>
      </w:r>
      <w:proofErr w:type="spellStart"/>
      <w:r w:rsidRPr="00A1562B">
        <w:rPr>
          <w:sz w:val="28"/>
          <w:szCs w:val="28"/>
        </w:rPr>
        <w:t>економічного</w:t>
      </w:r>
      <w:proofErr w:type="spellEnd"/>
      <w:r w:rsidRPr="00A1562B">
        <w:rPr>
          <w:sz w:val="28"/>
          <w:szCs w:val="28"/>
        </w:rPr>
        <w:t xml:space="preserve"> </w:t>
      </w:r>
      <w:proofErr w:type="spellStart"/>
      <w:r w:rsidRPr="00A1562B">
        <w:rPr>
          <w:sz w:val="28"/>
          <w:szCs w:val="28"/>
        </w:rPr>
        <w:t>розвитку</w:t>
      </w:r>
      <w:proofErr w:type="spellEnd"/>
      <w:r w:rsidRPr="00A1562B">
        <w:rPr>
          <w:sz w:val="28"/>
          <w:szCs w:val="28"/>
        </w:rPr>
        <w:t xml:space="preserve"> та </w:t>
      </w:r>
      <w:proofErr w:type="spellStart"/>
      <w:r w:rsidRPr="00A1562B">
        <w:rPr>
          <w:sz w:val="28"/>
          <w:szCs w:val="28"/>
        </w:rPr>
        <w:t>інвестиційної</w:t>
      </w:r>
      <w:proofErr w:type="spellEnd"/>
      <w:r w:rsidRPr="00A1562B">
        <w:rPr>
          <w:sz w:val="28"/>
          <w:szCs w:val="28"/>
        </w:rPr>
        <w:t xml:space="preserve"> </w:t>
      </w:r>
      <w:proofErr w:type="spellStart"/>
      <w:r w:rsidRPr="00A1562B">
        <w:rPr>
          <w:sz w:val="28"/>
          <w:szCs w:val="28"/>
        </w:rPr>
        <w:t>діяльності</w:t>
      </w:r>
      <w:proofErr w:type="spellEnd"/>
      <w:r w:rsidRPr="00A1562B">
        <w:rPr>
          <w:sz w:val="28"/>
          <w:szCs w:val="28"/>
        </w:rPr>
        <w:t>.</w:t>
      </w:r>
    </w:p>
    <w:p w:rsidR="00A1562B" w:rsidRPr="00A1562B" w:rsidRDefault="00A1562B" w:rsidP="00A1562B">
      <w:pPr>
        <w:pStyle w:val="ab"/>
        <w:shd w:val="clear" w:color="auto" w:fill="auto"/>
        <w:spacing w:before="0" w:after="0" w:line="322" w:lineRule="exact"/>
        <w:ind w:right="20" w:firstLine="567"/>
        <w:jc w:val="both"/>
        <w:rPr>
          <w:sz w:val="22"/>
          <w:szCs w:val="22"/>
          <w:lang w:val="uk-UA"/>
        </w:rPr>
      </w:pPr>
    </w:p>
    <w:p w:rsidR="00195AE1" w:rsidRDefault="00EC587F" w:rsidP="00195AE1">
      <w:pPr>
        <w:jc w:val="both"/>
        <w:rPr>
          <w:sz w:val="28"/>
          <w:szCs w:val="28"/>
          <w:lang w:val="uk-UA"/>
        </w:rPr>
      </w:pPr>
      <w:r w:rsidRPr="00544CA9">
        <w:rPr>
          <w:b/>
          <w:sz w:val="28"/>
          <w:szCs w:val="28"/>
          <w:lang w:val="uk-UA"/>
        </w:rPr>
        <w:t>Селищний голова                                                                      О.ПАНЧЕНКО</w:t>
      </w:r>
    </w:p>
    <w:sectPr w:rsidR="00195AE1" w:rsidSect="00A1562B">
      <w:pgSz w:w="11906" w:h="16838"/>
      <w:pgMar w:top="851" w:right="849" w:bottom="142"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1335"/>
    <w:multiLevelType w:val="hybridMultilevel"/>
    <w:tmpl w:val="392EE604"/>
    <w:lvl w:ilvl="0" w:tplc="AE50BD6A">
      <w:start w:val="2"/>
      <w:numFmt w:val="decimal"/>
      <w:lvlText w:val="%1."/>
      <w:lvlJc w:val="left"/>
      <w:pPr>
        <w:ind w:left="719" w:hanging="360"/>
      </w:pPr>
      <w:rPr>
        <w:rFonts w:cs="Times New Roman" w:hint="default"/>
      </w:rPr>
    </w:lvl>
    <w:lvl w:ilvl="1" w:tplc="04190019" w:tentative="1">
      <w:start w:val="1"/>
      <w:numFmt w:val="lowerLetter"/>
      <w:lvlText w:val="%2."/>
      <w:lvlJc w:val="left"/>
      <w:pPr>
        <w:ind w:left="1439" w:hanging="360"/>
      </w:pPr>
      <w:rPr>
        <w:rFonts w:cs="Times New Roman"/>
      </w:rPr>
    </w:lvl>
    <w:lvl w:ilvl="2" w:tplc="0419001B" w:tentative="1">
      <w:start w:val="1"/>
      <w:numFmt w:val="lowerRoman"/>
      <w:lvlText w:val="%3."/>
      <w:lvlJc w:val="right"/>
      <w:pPr>
        <w:ind w:left="2159" w:hanging="180"/>
      </w:pPr>
      <w:rPr>
        <w:rFonts w:cs="Times New Roman"/>
      </w:rPr>
    </w:lvl>
    <w:lvl w:ilvl="3" w:tplc="0419000F" w:tentative="1">
      <w:start w:val="1"/>
      <w:numFmt w:val="decimal"/>
      <w:lvlText w:val="%4."/>
      <w:lvlJc w:val="left"/>
      <w:pPr>
        <w:ind w:left="2879" w:hanging="360"/>
      </w:pPr>
      <w:rPr>
        <w:rFonts w:cs="Times New Roman"/>
      </w:rPr>
    </w:lvl>
    <w:lvl w:ilvl="4" w:tplc="04190019" w:tentative="1">
      <w:start w:val="1"/>
      <w:numFmt w:val="lowerLetter"/>
      <w:lvlText w:val="%5."/>
      <w:lvlJc w:val="left"/>
      <w:pPr>
        <w:ind w:left="3599" w:hanging="360"/>
      </w:pPr>
      <w:rPr>
        <w:rFonts w:cs="Times New Roman"/>
      </w:rPr>
    </w:lvl>
    <w:lvl w:ilvl="5" w:tplc="0419001B" w:tentative="1">
      <w:start w:val="1"/>
      <w:numFmt w:val="lowerRoman"/>
      <w:lvlText w:val="%6."/>
      <w:lvlJc w:val="right"/>
      <w:pPr>
        <w:ind w:left="4319" w:hanging="180"/>
      </w:pPr>
      <w:rPr>
        <w:rFonts w:cs="Times New Roman"/>
      </w:rPr>
    </w:lvl>
    <w:lvl w:ilvl="6" w:tplc="0419000F" w:tentative="1">
      <w:start w:val="1"/>
      <w:numFmt w:val="decimal"/>
      <w:lvlText w:val="%7."/>
      <w:lvlJc w:val="left"/>
      <w:pPr>
        <w:ind w:left="5039" w:hanging="360"/>
      </w:pPr>
      <w:rPr>
        <w:rFonts w:cs="Times New Roman"/>
      </w:rPr>
    </w:lvl>
    <w:lvl w:ilvl="7" w:tplc="04190019" w:tentative="1">
      <w:start w:val="1"/>
      <w:numFmt w:val="lowerLetter"/>
      <w:lvlText w:val="%8."/>
      <w:lvlJc w:val="left"/>
      <w:pPr>
        <w:ind w:left="5759" w:hanging="360"/>
      </w:pPr>
      <w:rPr>
        <w:rFonts w:cs="Times New Roman"/>
      </w:rPr>
    </w:lvl>
    <w:lvl w:ilvl="8" w:tplc="0419001B" w:tentative="1">
      <w:start w:val="1"/>
      <w:numFmt w:val="lowerRoman"/>
      <w:lvlText w:val="%9."/>
      <w:lvlJc w:val="right"/>
      <w:pPr>
        <w:ind w:left="6479" w:hanging="180"/>
      </w:pPr>
      <w:rPr>
        <w:rFonts w:cs="Times New Roman"/>
      </w:rPr>
    </w:lvl>
  </w:abstractNum>
  <w:abstractNum w:abstractNumId="1">
    <w:nsid w:val="0E284CC8"/>
    <w:multiLevelType w:val="hybridMultilevel"/>
    <w:tmpl w:val="3F446782"/>
    <w:lvl w:ilvl="0" w:tplc="9D74060C">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2D07832"/>
    <w:multiLevelType w:val="hybridMultilevel"/>
    <w:tmpl w:val="657A8298"/>
    <w:lvl w:ilvl="0" w:tplc="AA5E62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5853EF7"/>
    <w:multiLevelType w:val="hybridMultilevel"/>
    <w:tmpl w:val="2C982F42"/>
    <w:lvl w:ilvl="0" w:tplc="D24AE2F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CF51EB2"/>
    <w:multiLevelType w:val="hybridMultilevel"/>
    <w:tmpl w:val="25A2FD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F8416C"/>
    <w:multiLevelType w:val="hybridMultilevel"/>
    <w:tmpl w:val="1DCEE10A"/>
    <w:lvl w:ilvl="0" w:tplc="B224A31E">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8962135"/>
    <w:multiLevelType w:val="hybridMultilevel"/>
    <w:tmpl w:val="F552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011CBE"/>
    <w:multiLevelType w:val="hybridMultilevel"/>
    <w:tmpl w:val="F560107C"/>
    <w:lvl w:ilvl="0" w:tplc="C2A0EE1A">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8">
    <w:nsid w:val="502F4ED5"/>
    <w:multiLevelType w:val="hybridMultilevel"/>
    <w:tmpl w:val="C3BC8068"/>
    <w:lvl w:ilvl="0" w:tplc="8FAC1FF0">
      <w:start w:val="1"/>
      <w:numFmt w:val="bullet"/>
      <w:lvlText w:val="-"/>
      <w:lvlJc w:val="left"/>
      <w:pPr>
        <w:ind w:left="1425" w:hanging="360"/>
      </w:pPr>
      <w:rPr>
        <w:rFonts w:ascii="Times New Roman" w:eastAsia="Times New Roman" w:hAnsi="Times New Roman" w:hint="default"/>
      </w:rPr>
    </w:lvl>
    <w:lvl w:ilvl="1" w:tplc="04190003">
      <w:start w:val="1"/>
      <w:numFmt w:val="bullet"/>
      <w:lvlText w:val="o"/>
      <w:lvlJc w:val="left"/>
      <w:pPr>
        <w:ind w:left="2145" w:hanging="360"/>
      </w:pPr>
      <w:rPr>
        <w:rFonts w:ascii="Courier New" w:hAnsi="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hint="default"/>
      </w:rPr>
    </w:lvl>
    <w:lvl w:ilvl="8" w:tplc="04190005">
      <w:start w:val="1"/>
      <w:numFmt w:val="bullet"/>
      <w:lvlText w:val=""/>
      <w:lvlJc w:val="left"/>
      <w:pPr>
        <w:ind w:left="7185" w:hanging="360"/>
      </w:pPr>
      <w:rPr>
        <w:rFonts w:ascii="Wingdings" w:hAnsi="Wingdings" w:hint="default"/>
      </w:rPr>
    </w:lvl>
  </w:abstractNum>
  <w:abstractNum w:abstractNumId="9">
    <w:nsid w:val="52554995"/>
    <w:multiLevelType w:val="hybridMultilevel"/>
    <w:tmpl w:val="E068847E"/>
    <w:lvl w:ilvl="0" w:tplc="6EEE0D26">
      <w:start w:val="19"/>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nsid w:val="5B8C56BB"/>
    <w:multiLevelType w:val="hybridMultilevel"/>
    <w:tmpl w:val="51908108"/>
    <w:lvl w:ilvl="0" w:tplc="7E144B62">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13A3295"/>
    <w:multiLevelType w:val="hybridMultilevel"/>
    <w:tmpl w:val="6BD2F16A"/>
    <w:lvl w:ilvl="0" w:tplc="617C355C">
      <w:start w:val="1"/>
      <w:numFmt w:val="decimal"/>
      <w:lvlText w:val="%1."/>
      <w:lvlJc w:val="left"/>
      <w:pPr>
        <w:tabs>
          <w:tab w:val="num" w:pos="795"/>
        </w:tabs>
        <w:ind w:left="795" w:hanging="435"/>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2">
    <w:nsid w:val="75A62E24"/>
    <w:multiLevelType w:val="hybridMultilevel"/>
    <w:tmpl w:val="72D48994"/>
    <w:lvl w:ilvl="0" w:tplc="CED42C2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5"/>
  </w:num>
  <w:num w:numId="4">
    <w:abstractNumId w:val="10"/>
  </w:num>
  <w:num w:numId="5">
    <w:abstractNumId w:val="3"/>
  </w:num>
  <w:num w:numId="6">
    <w:abstractNumId w:val="1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6"/>
  </w:num>
  <w:num w:numId="11">
    <w:abstractNumId w:val="9"/>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E87C4B"/>
    <w:rsid w:val="00021473"/>
    <w:rsid w:val="00023B6E"/>
    <w:rsid w:val="000401C2"/>
    <w:rsid w:val="00061C34"/>
    <w:rsid w:val="00071896"/>
    <w:rsid w:val="00087B33"/>
    <w:rsid w:val="000B090F"/>
    <w:rsid w:val="000C0591"/>
    <w:rsid w:val="000C7DE4"/>
    <w:rsid w:val="00114505"/>
    <w:rsid w:val="00195AE1"/>
    <w:rsid w:val="001C2F59"/>
    <w:rsid w:val="001C53E4"/>
    <w:rsid w:val="001C708B"/>
    <w:rsid w:val="0024744E"/>
    <w:rsid w:val="00252259"/>
    <w:rsid w:val="0026351D"/>
    <w:rsid w:val="00281EBF"/>
    <w:rsid w:val="002D2707"/>
    <w:rsid w:val="002D7F1C"/>
    <w:rsid w:val="003003D5"/>
    <w:rsid w:val="00350269"/>
    <w:rsid w:val="003E1988"/>
    <w:rsid w:val="003E2FE6"/>
    <w:rsid w:val="003F6C70"/>
    <w:rsid w:val="0040490B"/>
    <w:rsid w:val="0042438B"/>
    <w:rsid w:val="0045193C"/>
    <w:rsid w:val="00471856"/>
    <w:rsid w:val="004A2B6D"/>
    <w:rsid w:val="004B76B8"/>
    <w:rsid w:val="004D33EC"/>
    <w:rsid w:val="004E7089"/>
    <w:rsid w:val="00542DF7"/>
    <w:rsid w:val="00544CA9"/>
    <w:rsid w:val="00566810"/>
    <w:rsid w:val="005705DB"/>
    <w:rsid w:val="005C6BB4"/>
    <w:rsid w:val="005D64FD"/>
    <w:rsid w:val="005E2083"/>
    <w:rsid w:val="006046F7"/>
    <w:rsid w:val="006077DA"/>
    <w:rsid w:val="00612EAE"/>
    <w:rsid w:val="00651371"/>
    <w:rsid w:val="006560B3"/>
    <w:rsid w:val="006667CB"/>
    <w:rsid w:val="006C42DD"/>
    <w:rsid w:val="006D03E2"/>
    <w:rsid w:val="006E38EB"/>
    <w:rsid w:val="006E4F74"/>
    <w:rsid w:val="006F1B2A"/>
    <w:rsid w:val="00702DFF"/>
    <w:rsid w:val="00722DD8"/>
    <w:rsid w:val="00773469"/>
    <w:rsid w:val="00786304"/>
    <w:rsid w:val="007B0B31"/>
    <w:rsid w:val="007B513F"/>
    <w:rsid w:val="007C734F"/>
    <w:rsid w:val="007D3DAA"/>
    <w:rsid w:val="00831BA5"/>
    <w:rsid w:val="00897D0D"/>
    <w:rsid w:val="008C10B8"/>
    <w:rsid w:val="008C2C53"/>
    <w:rsid w:val="008D34F4"/>
    <w:rsid w:val="008F2416"/>
    <w:rsid w:val="00903C24"/>
    <w:rsid w:val="0090788D"/>
    <w:rsid w:val="009356BF"/>
    <w:rsid w:val="00961537"/>
    <w:rsid w:val="00993C47"/>
    <w:rsid w:val="009C330A"/>
    <w:rsid w:val="009D4023"/>
    <w:rsid w:val="00A1562B"/>
    <w:rsid w:val="00A26D18"/>
    <w:rsid w:val="00A31B55"/>
    <w:rsid w:val="00A33D4C"/>
    <w:rsid w:val="00A36371"/>
    <w:rsid w:val="00A4212F"/>
    <w:rsid w:val="00A465E4"/>
    <w:rsid w:val="00A53975"/>
    <w:rsid w:val="00A656CD"/>
    <w:rsid w:val="00AC7811"/>
    <w:rsid w:val="00AD61B7"/>
    <w:rsid w:val="00AE205E"/>
    <w:rsid w:val="00B25312"/>
    <w:rsid w:val="00B26083"/>
    <w:rsid w:val="00B30C1F"/>
    <w:rsid w:val="00B43C08"/>
    <w:rsid w:val="00B469C1"/>
    <w:rsid w:val="00B56563"/>
    <w:rsid w:val="00B714AB"/>
    <w:rsid w:val="00B72DC5"/>
    <w:rsid w:val="00B75EAE"/>
    <w:rsid w:val="00BC3E2A"/>
    <w:rsid w:val="00BF13D9"/>
    <w:rsid w:val="00C04E8F"/>
    <w:rsid w:val="00C45F2F"/>
    <w:rsid w:val="00CB21E3"/>
    <w:rsid w:val="00D559E2"/>
    <w:rsid w:val="00D576DE"/>
    <w:rsid w:val="00D64262"/>
    <w:rsid w:val="00D91FCD"/>
    <w:rsid w:val="00DB325B"/>
    <w:rsid w:val="00DB6CA2"/>
    <w:rsid w:val="00DD05FB"/>
    <w:rsid w:val="00DE5EF1"/>
    <w:rsid w:val="00E03E5A"/>
    <w:rsid w:val="00E72D1C"/>
    <w:rsid w:val="00E76780"/>
    <w:rsid w:val="00E767A9"/>
    <w:rsid w:val="00E80AD7"/>
    <w:rsid w:val="00E87C4B"/>
    <w:rsid w:val="00EA47C3"/>
    <w:rsid w:val="00EC587F"/>
    <w:rsid w:val="00EC699D"/>
    <w:rsid w:val="00EE6984"/>
    <w:rsid w:val="00EF1C25"/>
    <w:rsid w:val="00EF34F3"/>
    <w:rsid w:val="00F128C3"/>
    <w:rsid w:val="00F54807"/>
    <w:rsid w:val="00F625E5"/>
    <w:rsid w:val="00F91DD4"/>
    <w:rsid w:val="00FB7AE1"/>
    <w:rsid w:val="00FC6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C4B"/>
    <w:rPr>
      <w:rFonts w:ascii="Times New Roman" w:hAnsi="Times New Roman"/>
      <w:sz w:val="24"/>
      <w:szCs w:val="24"/>
    </w:rPr>
  </w:style>
  <w:style w:type="paragraph" w:styleId="4">
    <w:name w:val="heading 4"/>
    <w:basedOn w:val="a"/>
    <w:next w:val="a"/>
    <w:link w:val="40"/>
    <w:unhideWhenUsed/>
    <w:qFormat/>
    <w:locked/>
    <w:rsid w:val="00114505"/>
    <w:pPr>
      <w:keepNext/>
      <w:spacing w:before="240" w:after="60"/>
      <w:outlineLvl w:val="3"/>
    </w:pPr>
    <w:rPr>
      <w:rFonts w:ascii="Calibri" w:eastAsia="Times New Roman" w:hAnsi="Calibri"/>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87C4B"/>
    <w:pPr>
      <w:spacing w:before="100" w:beforeAutospacing="1" w:after="100" w:afterAutospacing="1"/>
    </w:pPr>
  </w:style>
  <w:style w:type="paragraph" w:styleId="a4">
    <w:name w:val="List Paragraph"/>
    <w:basedOn w:val="a"/>
    <w:uiPriority w:val="99"/>
    <w:qFormat/>
    <w:rsid w:val="00BF13D9"/>
    <w:pPr>
      <w:ind w:left="720"/>
      <w:contextualSpacing/>
    </w:pPr>
    <w:rPr>
      <w:rFonts w:eastAsia="Times New Roman"/>
      <w:sz w:val="20"/>
      <w:szCs w:val="20"/>
      <w:lang w:val="uk-UA"/>
    </w:rPr>
  </w:style>
  <w:style w:type="paragraph" w:styleId="a5">
    <w:name w:val="Balloon Text"/>
    <w:basedOn w:val="a"/>
    <w:link w:val="a6"/>
    <w:uiPriority w:val="99"/>
    <w:semiHidden/>
    <w:unhideWhenUsed/>
    <w:rsid w:val="006C42DD"/>
    <w:rPr>
      <w:rFonts w:ascii="Tahoma" w:hAnsi="Tahoma" w:cs="Tahoma"/>
      <w:sz w:val="16"/>
      <w:szCs w:val="16"/>
    </w:rPr>
  </w:style>
  <w:style w:type="character" w:customStyle="1" w:styleId="a6">
    <w:name w:val="Текст выноски Знак"/>
    <w:basedOn w:val="a0"/>
    <w:link w:val="a5"/>
    <w:uiPriority w:val="99"/>
    <w:semiHidden/>
    <w:rsid w:val="006C42DD"/>
    <w:rPr>
      <w:rFonts w:ascii="Tahoma" w:hAnsi="Tahoma" w:cs="Tahoma"/>
      <w:sz w:val="16"/>
      <w:szCs w:val="16"/>
    </w:rPr>
  </w:style>
  <w:style w:type="character" w:customStyle="1" w:styleId="40">
    <w:name w:val="Заголовок 4 Знак"/>
    <w:basedOn w:val="a0"/>
    <w:link w:val="4"/>
    <w:rsid w:val="00114505"/>
    <w:rPr>
      <w:rFonts w:eastAsia="Times New Roman"/>
      <w:b/>
      <w:bCs/>
      <w:sz w:val="28"/>
      <w:szCs w:val="28"/>
      <w:lang w:val="uk-UA"/>
    </w:rPr>
  </w:style>
  <w:style w:type="paragraph" w:customStyle="1" w:styleId="1">
    <w:name w:val="Цитата1"/>
    <w:basedOn w:val="a"/>
    <w:rsid w:val="00114505"/>
    <w:pPr>
      <w:suppressAutoHyphens/>
      <w:ind w:left="-567" w:right="-625" w:firstLine="567"/>
      <w:jc w:val="both"/>
    </w:pPr>
    <w:rPr>
      <w:rFonts w:eastAsia="Times New Roman"/>
      <w:sz w:val="28"/>
      <w:szCs w:val="20"/>
      <w:lang w:eastAsia="zh-CN"/>
    </w:rPr>
  </w:style>
  <w:style w:type="paragraph" w:styleId="a7">
    <w:name w:val="Title"/>
    <w:basedOn w:val="a"/>
    <w:next w:val="a"/>
    <w:link w:val="a8"/>
    <w:qFormat/>
    <w:locked/>
    <w:rsid w:val="00544CA9"/>
    <w:pPr>
      <w:spacing w:before="240" w:after="60"/>
      <w:jc w:val="center"/>
      <w:outlineLvl w:val="0"/>
    </w:pPr>
    <w:rPr>
      <w:rFonts w:ascii="Cambria" w:eastAsia="Times New Roman" w:hAnsi="Cambria"/>
      <w:b/>
      <w:bCs/>
      <w:kern w:val="28"/>
      <w:sz w:val="32"/>
      <w:szCs w:val="32"/>
    </w:rPr>
  </w:style>
  <w:style w:type="character" w:customStyle="1" w:styleId="a8">
    <w:name w:val="Название Знак"/>
    <w:basedOn w:val="a0"/>
    <w:link w:val="a7"/>
    <w:rsid w:val="00544CA9"/>
    <w:rPr>
      <w:rFonts w:ascii="Cambria" w:eastAsia="Times New Roman" w:hAnsi="Cambria"/>
      <w:b/>
      <w:bCs/>
      <w:kern w:val="28"/>
      <w:sz w:val="32"/>
      <w:szCs w:val="32"/>
    </w:rPr>
  </w:style>
  <w:style w:type="character" w:styleId="a9">
    <w:name w:val="Strong"/>
    <w:basedOn w:val="a0"/>
    <w:uiPriority w:val="22"/>
    <w:qFormat/>
    <w:locked/>
    <w:rsid w:val="00195AE1"/>
    <w:rPr>
      <w:b/>
      <w:bCs/>
    </w:rPr>
  </w:style>
  <w:style w:type="character" w:customStyle="1" w:styleId="3">
    <w:name w:val="Основний текст (3)_"/>
    <w:basedOn w:val="a0"/>
    <w:link w:val="30"/>
    <w:rsid w:val="006D03E2"/>
    <w:rPr>
      <w:rFonts w:ascii="Times New Roman" w:eastAsia="Times New Roman" w:hAnsi="Times New Roman"/>
      <w:b/>
      <w:bCs/>
      <w:i/>
      <w:iCs/>
      <w:spacing w:val="2"/>
      <w:sz w:val="25"/>
      <w:szCs w:val="25"/>
      <w:shd w:val="clear" w:color="auto" w:fill="FFFFFF"/>
    </w:rPr>
  </w:style>
  <w:style w:type="paragraph" w:customStyle="1" w:styleId="30">
    <w:name w:val="Основний текст (3)"/>
    <w:basedOn w:val="a"/>
    <w:link w:val="3"/>
    <w:rsid w:val="006D03E2"/>
    <w:pPr>
      <w:widowControl w:val="0"/>
      <w:shd w:val="clear" w:color="auto" w:fill="FFFFFF"/>
      <w:spacing w:before="300" w:after="60" w:line="317" w:lineRule="exact"/>
      <w:jc w:val="both"/>
    </w:pPr>
    <w:rPr>
      <w:rFonts w:eastAsia="Times New Roman"/>
      <w:b/>
      <w:bCs/>
      <w:i/>
      <w:iCs/>
      <w:spacing w:val="2"/>
      <w:sz w:val="25"/>
      <w:szCs w:val="25"/>
    </w:rPr>
  </w:style>
  <w:style w:type="character" w:customStyle="1" w:styleId="aa">
    <w:name w:val="Основний текст_"/>
    <w:basedOn w:val="a0"/>
    <w:link w:val="ab"/>
    <w:rsid w:val="006D03E2"/>
    <w:rPr>
      <w:rFonts w:ascii="Times New Roman" w:eastAsia="Times New Roman" w:hAnsi="Times New Roman"/>
      <w:spacing w:val="4"/>
      <w:sz w:val="25"/>
      <w:szCs w:val="25"/>
      <w:shd w:val="clear" w:color="auto" w:fill="FFFFFF"/>
    </w:rPr>
  </w:style>
  <w:style w:type="character" w:customStyle="1" w:styleId="0pt">
    <w:name w:val="Основний текст + Напівжирний;Інтервал 0 pt"/>
    <w:basedOn w:val="aa"/>
    <w:rsid w:val="006D03E2"/>
    <w:rPr>
      <w:b/>
      <w:bCs/>
      <w:color w:val="000000"/>
      <w:spacing w:val="5"/>
      <w:w w:val="100"/>
      <w:position w:val="0"/>
      <w:lang w:val="uk-UA"/>
    </w:rPr>
  </w:style>
  <w:style w:type="paragraph" w:customStyle="1" w:styleId="ab">
    <w:name w:val="Основний текст"/>
    <w:basedOn w:val="a"/>
    <w:link w:val="aa"/>
    <w:rsid w:val="006D03E2"/>
    <w:pPr>
      <w:widowControl w:val="0"/>
      <w:shd w:val="clear" w:color="auto" w:fill="FFFFFF"/>
      <w:spacing w:before="60" w:after="300" w:line="0" w:lineRule="atLeast"/>
      <w:ind w:hanging="460"/>
    </w:pPr>
    <w:rPr>
      <w:rFonts w:eastAsia="Times New Roman"/>
      <w:spacing w:val="4"/>
      <w:sz w:val="25"/>
      <w:szCs w:val="25"/>
    </w:rPr>
  </w:style>
  <w:style w:type="character" w:styleId="ac">
    <w:name w:val="Emphasis"/>
    <w:basedOn w:val="a0"/>
    <w:qFormat/>
    <w:locked/>
    <w:rsid w:val="00651371"/>
    <w:rPr>
      <w:i/>
      <w:iCs/>
    </w:rPr>
  </w:style>
</w:styles>
</file>

<file path=word/webSettings.xml><?xml version="1.0" encoding="utf-8"?>
<w:webSettings xmlns:r="http://schemas.openxmlformats.org/officeDocument/2006/relationships" xmlns:w="http://schemas.openxmlformats.org/wordprocessingml/2006/main">
  <w:divs>
    <w:div w:id="554781972">
      <w:marLeft w:val="0"/>
      <w:marRight w:val="0"/>
      <w:marTop w:val="0"/>
      <w:marBottom w:val="0"/>
      <w:divBdr>
        <w:top w:val="none" w:sz="0" w:space="0" w:color="auto"/>
        <w:left w:val="none" w:sz="0" w:space="0" w:color="auto"/>
        <w:bottom w:val="none" w:sz="0" w:space="0" w:color="auto"/>
        <w:right w:val="none" w:sz="0" w:space="0" w:color="auto"/>
      </w:divBdr>
    </w:div>
    <w:div w:id="554781973">
      <w:marLeft w:val="0"/>
      <w:marRight w:val="0"/>
      <w:marTop w:val="0"/>
      <w:marBottom w:val="0"/>
      <w:divBdr>
        <w:top w:val="none" w:sz="0" w:space="0" w:color="auto"/>
        <w:left w:val="none" w:sz="0" w:space="0" w:color="auto"/>
        <w:bottom w:val="none" w:sz="0" w:space="0" w:color="auto"/>
        <w:right w:val="none" w:sz="0" w:space="0" w:color="auto"/>
      </w:divBdr>
    </w:div>
    <w:div w:id="5547819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314</Words>
  <Characters>1796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ПРОЕКТ РІШЕННЯ</vt:lpstr>
    </vt:vector>
  </TitlesOfParts>
  <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РІШЕННЯ</dc:title>
  <dc:creator>Admin</dc:creator>
  <cp:lastModifiedBy>Asus</cp:lastModifiedBy>
  <cp:revision>4</cp:revision>
  <cp:lastPrinted>2021-03-02T09:07:00Z</cp:lastPrinted>
  <dcterms:created xsi:type="dcterms:W3CDTF">2021-03-01T09:45:00Z</dcterms:created>
  <dcterms:modified xsi:type="dcterms:W3CDTF">2021-03-02T09:10:00Z</dcterms:modified>
</cp:coreProperties>
</file>